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41AE" w14:textId="77777777" w:rsidR="000D530E" w:rsidRPr="002D5EA0" w:rsidRDefault="000D530E" w:rsidP="000D530E">
      <w:pPr>
        <w:pStyle w:val="Heading1"/>
        <w:rPr>
          <w:lang w:val="ru-RU"/>
        </w:rPr>
      </w:pPr>
      <w:r>
        <w:rPr>
          <w:lang w:val="bg-BG"/>
        </w:rPr>
        <w:t>ГРУПА</w:t>
      </w:r>
      <w:r w:rsidRPr="002D5EA0">
        <w:rPr>
          <w:lang w:val="ru-RU"/>
        </w:rPr>
        <w:t xml:space="preserve"> </w:t>
      </w:r>
      <w:r>
        <w:t>A</w:t>
      </w:r>
      <w:r w:rsidRPr="002D5EA0">
        <w:rPr>
          <w:lang w:val="ru-RU"/>
        </w:rPr>
        <w:t xml:space="preserve">, ЗАДАЧА </w:t>
      </w:r>
      <w:r>
        <w:t>D</w:t>
      </w:r>
      <w:r>
        <w:rPr>
          <w:lang w:val="bg-BG"/>
        </w:rPr>
        <w:t>.</w:t>
      </w:r>
      <w:r w:rsidRPr="002D5EA0">
        <w:rPr>
          <w:lang w:val="ru-RU"/>
        </w:rPr>
        <w:t xml:space="preserve"> </w:t>
      </w:r>
      <w:r w:rsidRPr="00D721D8">
        <w:rPr>
          <w:lang w:val="ru-RU"/>
        </w:rPr>
        <w:t>ШАХМАТ</w:t>
      </w:r>
      <w:r>
        <w:rPr>
          <w:lang w:val="ru-RU"/>
        </w:rPr>
        <w:t xml:space="preserve">ЕН </w:t>
      </w:r>
      <w:r w:rsidRPr="00D721D8">
        <w:rPr>
          <w:lang w:val="ru-RU"/>
        </w:rPr>
        <w:t>РОБОТ</w:t>
      </w:r>
    </w:p>
    <w:p w14:paraId="3856529B" w14:textId="77777777" w:rsidR="000D530E" w:rsidRPr="004C3AA6" w:rsidRDefault="000D530E" w:rsidP="000D530E">
      <w:pPr>
        <w:jc w:val="both"/>
        <w:rPr>
          <w:iCs/>
          <w:lang w:val="bg-BG"/>
        </w:rPr>
      </w:pPr>
      <w:r w:rsidRPr="004C3AA6">
        <w:rPr>
          <w:iCs/>
          <w:lang w:val="bg-BG"/>
        </w:rPr>
        <w:t>В едно царство, пълно с магически шахматни дъски, живеел малък, но смел робот. Роботът обичал приключенията и често тръгвал на пътешествие по шахматната дъска, започвайки винаги от клетката (1, 1). Един ден, той получил вълнуваща мисия — да достигне до магическата клетка (x, y). Но пътят бил труден, тъй като роботът можел да се движи само по специален начин, подобен на хода на кон в шахмат.</w:t>
      </w:r>
    </w:p>
    <w:p w14:paraId="62ABC618" w14:textId="77777777" w:rsidR="000D530E" w:rsidRPr="00D721D8" w:rsidRDefault="000D530E" w:rsidP="000D530E">
      <w:pPr>
        <w:jc w:val="both"/>
        <w:rPr>
          <w:iCs/>
          <w:lang w:val="bg-BG"/>
        </w:rPr>
      </w:pPr>
      <w:r w:rsidRPr="004C3AA6">
        <w:rPr>
          <w:iCs/>
          <w:lang w:val="bg-BG"/>
        </w:rPr>
        <w:t>Твоята задача като велик навигатор е да помогнеш на робота да открие най-краткия път до магическата клетка. Напиши заклинание (програма), което да изчисли минималния брой движения, необходими, за да достигне роботът до целта си. Ще можеш ли да водиш робота успешно през предизвикателния терен?</w:t>
      </w:r>
    </w:p>
    <w:p w14:paraId="72DB72FD" w14:textId="77777777" w:rsidR="000D530E" w:rsidRPr="00A87596" w:rsidRDefault="000D530E" w:rsidP="000D530E">
      <w:pPr>
        <w:spacing w:after="0"/>
        <w:jc w:val="both"/>
        <w:rPr>
          <w:b/>
          <w:bCs/>
          <w:iCs/>
          <w:lang w:val="bg-BG"/>
        </w:rPr>
      </w:pPr>
      <w:r w:rsidRPr="002D5EA0">
        <w:rPr>
          <w:b/>
          <w:bCs/>
          <w:iCs/>
          <w:lang w:val="bg-BG"/>
        </w:rPr>
        <w:t>Вход</w:t>
      </w:r>
    </w:p>
    <w:p w14:paraId="67D73FCE" w14:textId="69A0DC80" w:rsidR="000D530E" w:rsidRPr="002D5EA0" w:rsidRDefault="000D530E" w:rsidP="000D530E">
      <w:pPr>
        <w:jc w:val="both"/>
        <w:rPr>
          <w:iCs/>
          <w:lang w:val="bg-BG"/>
        </w:rPr>
      </w:pPr>
      <w:r w:rsidRPr="004F162E">
        <w:rPr>
          <w:iCs/>
          <w:lang w:val="bg-BG"/>
        </w:rPr>
        <w:t xml:space="preserve">На първия ред от стандартния вход се въвеждат две цели числа, </w:t>
      </w:r>
      <w:r w:rsidR="00AA13C5" w:rsidRPr="00AA13C5">
        <w:rPr>
          <w:iCs/>
          <w:lang w:val="bg-BG"/>
        </w:rPr>
        <w:t>съответстващи</w:t>
      </w:r>
      <w:r w:rsidR="00AA13C5">
        <w:rPr>
          <w:iCs/>
          <w:lang w:val="bg-BG"/>
        </w:rPr>
        <w:t xml:space="preserve"> </w:t>
      </w:r>
      <w:r w:rsidRPr="004F162E">
        <w:rPr>
          <w:iCs/>
          <w:lang w:val="bg-BG"/>
        </w:rPr>
        <w:t>на к</w:t>
      </w:r>
      <w:r w:rsidRPr="002D5EA0">
        <w:rPr>
          <w:iCs/>
          <w:lang w:val="bg-BG"/>
        </w:rPr>
        <w:t>оординати</w:t>
      </w:r>
      <w:r w:rsidRPr="004F162E">
        <w:rPr>
          <w:iCs/>
          <w:lang w:val="bg-BG"/>
        </w:rPr>
        <w:t>те</w:t>
      </w:r>
      <w:r w:rsidRPr="002D5EA0">
        <w:rPr>
          <w:iCs/>
          <w:lang w:val="bg-BG"/>
        </w:rPr>
        <w:t xml:space="preserve"> x и y (1 ≤ x, y ≤ 8)</w:t>
      </w:r>
      <w:r w:rsidRPr="004F162E">
        <w:rPr>
          <w:iCs/>
          <w:lang w:val="bg-BG"/>
        </w:rPr>
        <w:t>.</w:t>
      </w:r>
    </w:p>
    <w:p w14:paraId="47B7B141" w14:textId="77777777" w:rsidR="000D530E" w:rsidRPr="00A87596" w:rsidRDefault="000D530E" w:rsidP="000D530E">
      <w:pPr>
        <w:spacing w:after="0"/>
        <w:jc w:val="both"/>
        <w:rPr>
          <w:b/>
          <w:bCs/>
          <w:iCs/>
          <w:lang w:val="bg-BG"/>
        </w:rPr>
      </w:pPr>
      <w:r w:rsidRPr="002D5EA0">
        <w:rPr>
          <w:b/>
          <w:bCs/>
          <w:iCs/>
          <w:lang w:val="bg-BG"/>
        </w:rPr>
        <w:t>Изход</w:t>
      </w:r>
    </w:p>
    <w:p w14:paraId="6D17E845" w14:textId="4BA08128" w:rsidR="000D530E" w:rsidRPr="004F162E" w:rsidRDefault="000D530E" w:rsidP="000D530E">
      <w:pPr>
        <w:jc w:val="both"/>
        <w:rPr>
          <w:iCs/>
          <w:lang w:val="bg-BG"/>
        </w:rPr>
      </w:pPr>
      <w:r w:rsidRPr="004F162E">
        <w:rPr>
          <w:iCs/>
          <w:lang w:val="bg-BG"/>
        </w:rPr>
        <w:t xml:space="preserve">На един ред на стандартния изход се извежда цяло число, </w:t>
      </w:r>
      <w:r w:rsidR="0010346E" w:rsidRPr="0010346E">
        <w:rPr>
          <w:iCs/>
          <w:lang w:val="bg-BG"/>
        </w:rPr>
        <w:t>съответстващо</w:t>
      </w:r>
      <w:r w:rsidR="0010346E">
        <w:rPr>
          <w:iCs/>
          <w:lang w:val="bg-BG"/>
        </w:rPr>
        <w:t xml:space="preserve"> </w:t>
      </w:r>
      <w:r w:rsidRPr="004F162E">
        <w:rPr>
          <w:iCs/>
          <w:lang w:val="bg-BG"/>
        </w:rPr>
        <w:t xml:space="preserve">на </w:t>
      </w:r>
      <w:r w:rsidRPr="002D5EA0">
        <w:rPr>
          <w:iCs/>
          <w:lang w:val="bg-BG"/>
        </w:rPr>
        <w:t>минималният брой движения</w:t>
      </w:r>
      <w:r w:rsidRPr="004F162E">
        <w:rPr>
          <w:iCs/>
          <w:lang w:val="bg-BG"/>
        </w:rPr>
        <w:t xml:space="preserve"> на робота</w:t>
      </w:r>
      <w:r w:rsidRPr="002D5EA0">
        <w:rPr>
          <w:iCs/>
          <w:lang w:val="bg-BG"/>
        </w:rPr>
        <w:t>.</w:t>
      </w:r>
    </w:p>
    <w:p w14:paraId="4936A137" w14:textId="77777777" w:rsidR="000D530E" w:rsidRPr="00A87596" w:rsidRDefault="000D530E" w:rsidP="000D530E">
      <w:pPr>
        <w:jc w:val="both"/>
        <w:rPr>
          <w:b/>
          <w:bCs/>
          <w:iCs/>
          <w:lang w:val="bg-BG"/>
        </w:rPr>
      </w:pPr>
      <w:r w:rsidRPr="00A87596">
        <w:rPr>
          <w:b/>
          <w:bCs/>
          <w:iCs/>
          <w:lang w:val="bg-BG"/>
        </w:rPr>
        <w:t>Пример</w:t>
      </w:r>
    </w:p>
    <w:tbl>
      <w:tblPr>
        <w:tblStyle w:val="TableGrid"/>
        <w:tblW w:w="0" w:type="auto"/>
        <w:tblLook w:val="04A0" w:firstRow="1" w:lastRow="0" w:firstColumn="1" w:lastColumn="0" w:noHBand="0" w:noVBand="1"/>
      </w:tblPr>
      <w:tblGrid>
        <w:gridCol w:w="4505"/>
        <w:gridCol w:w="4511"/>
      </w:tblGrid>
      <w:tr w:rsidR="000D530E" w:rsidRPr="004F162E" w14:paraId="3691CF1C" w14:textId="77777777" w:rsidTr="00527E48">
        <w:tc>
          <w:tcPr>
            <w:tcW w:w="4675" w:type="dxa"/>
          </w:tcPr>
          <w:p w14:paraId="4FD3A873" w14:textId="77777777" w:rsidR="000D530E" w:rsidRPr="004F162E" w:rsidRDefault="000D530E" w:rsidP="00527E48">
            <w:pPr>
              <w:spacing w:line="278" w:lineRule="auto"/>
              <w:jc w:val="both"/>
              <w:rPr>
                <w:iCs/>
                <w:lang w:val="bg-BG"/>
              </w:rPr>
            </w:pPr>
            <w:r w:rsidRPr="004F162E">
              <w:rPr>
                <w:iCs/>
                <w:lang w:val="bg-BG"/>
              </w:rPr>
              <w:t>Вход</w:t>
            </w:r>
          </w:p>
        </w:tc>
        <w:tc>
          <w:tcPr>
            <w:tcW w:w="4675" w:type="dxa"/>
          </w:tcPr>
          <w:p w14:paraId="05F22C15" w14:textId="77777777" w:rsidR="000D530E" w:rsidRPr="004F162E" w:rsidRDefault="000D530E" w:rsidP="00527E48">
            <w:pPr>
              <w:spacing w:line="278" w:lineRule="auto"/>
              <w:jc w:val="both"/>
              <w:rPr>
                <w:iCs/>
                <w:lang w:val="bg-BG"/>
              </w:rPr>
            </w:pPr>
            <w:r w:rsidRPr="004F162E">
              <w:rPr>
                <w:iCs/>
                <w:lang w:val="bg-BG"/>
              </w:rPr>
              <w:t>Изход</w:t>
            </w:r>
          </w:p>
        </w:tc>
      </w:tr>
      <w:tr w:rsidR="000D530E" w:rsidRPr="004F162E" w14:paraId="36EB6CE8" w14:textId="77777777" w:rsidTr="00527E48">
        <w:tc>
          <w:tcPr>
            <w:tcW w:w="4675" w:type="dxa"/>
          </w:tcPr>
          <w:p w14:paraId="12C348D4" w14:textId="77777777" w:rsidR="000D530E" w:rsidRPr="004F162E" w:rsidRDefault="000D530E" w:rsidP="00527E48">
            <w:pPr>
              <w:spacing w:line="278" w:lineRule="auto"/>
              <w:jc w:val="both"/>
              <w:rPr>
                <w:iCs/>
                <w:lang w:val="bg-BG"/>
              </w:rPr>
            </w:pPr>
            <w:r w:rsidRPr="004F162E">
              <w:rPr>
                <w:iCs/>
                <w:lang w:val="bg-BG"/>
              </w:rPr>
              <w:t>4 5</w:t>
            </w:r>
          </w:p>
        </w:tc>
        <w:tc>
          <w:tcPr>
            <w:tcW w:w="4675" w:type="dxa"/>
          </w:tcPr>
          <w:p w14:paraId="68CDB6D1" w14:textId="77777777" w:rsidR="000D530E" w:rsidRPr="004F162E" w:rsidRDefault="000D530E" w:rsidP="00527E48">
            <w:pPr>
              <w:spacing w:line="278" w:lineRule="auto"/>
              <w:jc w:val="both"/>
              <w:rPr>
                <w:iCs/>
                <w:lang w:val="bg-BG"/>
              </w:rPr>
            </w:pPr>
            <w:r w:rsidRPr="004F162E">
              <w:rPr>
                <w:iCs/>
                <w:lang w:val="bg-BG"/>
              </w:rPr>
              <w:t>3</w:t>
            </w:r>
          </w:p>
        </w:tc>
      </w:tr>
      <w:tr w:rsidR="000D530E" w:rsidRPr="004F162E" w14:paraId="41C1BB87" w14:textId="77777777" w:rsidTr="00527E48">
        <w:tc>
          <w:tcPr>
            <w:tcW w:w="4675" w:type="dxa"/>
          </w:tcPr>
          <w:p w14:paraId="00BDD93A" w14:textId="77777777" w:rsidR="000D530E" w:rsidRPr="004F162E" w:rsidRDefault="000D530E" w:rsidP="00527E48">
            <w:pPr>
              <w:spacing w:line="278" w:lineRule="auto"/>
              <w:jc w:val="both"/>
              <w:rPr>
                <w:iCs/>
                <w:lang w:val="bg-BG"/>
              </w:rPr>
            </w:pPr>
            <w:r w:rsidRPr="004F162E">
              <w:rPr>
                <w:iCs/>
                <w:lang w:val="bg-BG"/>
              </w:rPr>
              <w:t>8 8</w:t>
            </w:r>
          </w:p>
        </w:tc>
        <w:tc>
          <w:tcPr>
            <w:tcW w:w="4675" w:type="dxa"/>
          </w:tcPr>
          <w:p w14:paraId="0E432A7D" w14:textId="77777777" w:rsidR="000D530E" w:rsidRPr="004F162E" w:rsidRDefault="000D530E" w:rsidP="00527E48">
            <w:pPr>
              <w:spacing w:line="278" w:lineRule="auto"/>
              <w:jc w:val="both"/>
              <w:rPr>
                <w:iCs/>
                <w:lang w:val="bg-BG"/>
              </w:rPr>
            </w:pPr>
            <w:r w:rsidRPr="004F162E">
              <w:rPr>
                <w:iCs/>
                <w:lang w:val="bg-BG"/>
              </w:rPr>
              <w:t>6</w:t>
            </w:r>
          </w:p>
        </w:tc>
      </w:tr>
    </w:tbl>
    <w:p w14:paraId="4D29E4C7" w14:textId="494B05DA" w:rsidR="00194E8B" w:rsidRPr="000D530E" w:rsidRDefault="00194E8B" w:rsidP="00D66EB9">
      <w:pPr>
        <w:spacing w:before="240"/>
        <w:jc w:val="both"/>
        <w:rPr>
          <w:iCs/>
        </w:rPr>
      </w:pPr>
    </w:p>
    <w:sectPr w:rsidR="00194E8B" w:rsidRPr="000D530E" w:rsidSect="007D3D18">
      <w:headerReference w:type="default" r:id="rId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5799" w14:textId="77777777" w:rsidR="00886976" w:rsidRDefault="00886976" w:rsidP="007D3D18">
      <w:pPr>
        <w:spacing w:after="0" w:line="240" w:lineRule="auto"/>
      </w:pPr>
      <w:r>
        <w:separator/>
      </w:r>
    </w:p>
  </w:endnote>
  <w:endnote w:type="continuationSeparator" w:id="0">
    <w:p w14:paraId="36255BA0" w14:textId="77777777" w:rsidR="00886976" w:rsidRDefault="00886976" w:rsidP="007D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D093E" w14:textId="77777777" w:rsidR="00886976" w:rsidRDefault="00886976" w:rsidP="007D3D18">
      <w:pPr>
        <w:spacing w:after="0" w:line="240" w:lineRule="auto"/>
      </w:pPr>
      <w:r>
        <w:separator/>
      </w:r>
    </w:p>
  </w:footnote>
  <w:footnote w:type="continuationSeparator" w:id="0">
    <w:p w14:paraId="556A362D" w14:textId="77777777" w:rsidR="00886976" w:rsidRDefault="00886976" w:rsidP="007D3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1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2410"/>
      <w:gridCol w:w="2249"/>
    </w:tblGrid>
    <w:tr w:rsidR="007D3D18" w14:paraId="79323490" w14:textId="77777777" w:rsidTr="001F3E00">
      <w:trPr>
        <w:trHeight w:val="1342"/>
      </w:trPr>
      <w:tc>
        <w:tcPr>
          <w:tcW w:w="4536" w:type="dxa"/>
          <w:vAlign w:val="center"/>
        </w:tcPr>
        <w:p w14:paraId="01F7F3CC" w14:textId="77777777" w:rsidR="007D3D18" w:rsidRDefault="007D3D18" w:rsidP="007D3D18">
          <w:pPr>
            <w:jc w:val="center"/>
          </w:pPr>
          <w:r>
            <w:rPr>
              <w:noProof/>
            </w:rPr>
            <w:drawing>
              <wp:anchor distT="0" distB="0" distL="114300" distR="114300" simplePos="0" relativeHeight="251659264" behindDoc="1" locked="0" layoutInCell="1" allowOverlap="1" wp14:anchorId="05A0CFF7" wp14:editId="0556E8DD">
                <wp:simplePos x="0" y="0"/>
                <wp:positionH relativeFrom="page">
                  <wp:posOffset>-914400</wp:posOffset>
                </wp:positionH>
                <wp:positionV relativeFrom="paragraph">
                  <wp:posOffset>-461645</wp:posOffset>
                </wp:positionV>
                <wp:extent cx="7571740" cy="1732280"/>
                <wp:effectExtent l="0" t="0" r="0" b="1270"/>
                <wp:wrapNone/>
                <wp:docPr id="881776743" name="Picture 4" descr="A city with many building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76743" name="Picture 4" descr="A city with many buildings and trees&#10;&#10;AI-generated content may be incorrect."/>
                        <pic:cNvPicPr>
                          <a:picLocks noChangeAspect="1" noChangeArrowheads="1"/>
                        </pic:cNvPicPr>
                      </pic:nvPicPr>
                      <pic:blipFill rotWithShape="1">
                        <a:blip r:embed="rId1">
                          <a:alphaModFix amt="20000"/>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t="1" b="2760"/>
                        <a:stretch/>
                      </pic:blipFill>
                      <pic:spPr bwMode="auto">
                        <a:xfrm>
                          <a:off x="0" y="0"/>
                          <a:ext cx="7571740" cy="1732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146FD">
            <w:rPr>
              <w:noProof/>
            </w:rPr>
            <w:drawing>
              <wp:inline distT="0" distB="0" distL="0" distR="0" wp14:anchorId="72300740" wp14:editId="37931F75">
                <wp:extent cx="2571750" cy="744129"/>
                <wp:effectExtent l="0" t="0" r="0" b="0"/>
                <wp:docPr id="1838440466" name="Picture 1" descr="A black background with orange and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40466" name="Picture 1" descr="A black background with orange and blue letters&#10;&#10;AI-generated content may be incorrect."/>
                        <pic:cNvPicPr/>
                      </pic:nvPicPr>
                      <pic:blipFill rotWithShape="1">
                        <a:blip r:embed="rId3"/>
                        <a:srcRect l="2569" t="9119" r="3313" b="9184"/>
                        <a:stretch/>
                      </pic:blipFill>
                      <pic:spPr bwMode="auto">
                        <a:xfrm>
                          <a:off x="0" y="0"/>
                          <a:ext cx="2664125" cy="770858"/>
                        </a:xfrm>
                        <a:prstGeom prst="rect">
                          <a:avLst/>
                        </a:prstGeom>
                        <a:ln>
                          <a:noFill/>
                        </a:ln>
                        <a:extLst>
                          <a:ext uri="{53640926-AAD7-44D8-BBD7-CCE9431645EC}">
                            <a14:shadowObscured xmlns:a14="http://schemas.microsoft.com/office/drawing/2010/main"/>
                          </a:ext>
                        </a:extLst>
                      </pic:spPr>
                    </pic:pic>
                  </a:graphicData>
                </a:graphic>
              </wp:inline>
            </w:drawing>
          </w:r>
        </w:p>
      </w:tc>
      <w:tc>
        <w:tcPr>
          <w:tcW w:w="2410" w:type="dxa"/>
          <w:vAlign w:val="center"/>
        </w:tcPr>
        <w:p w14:paraId="20507FA0" w14:textId="77777777" w:rsidR="007D3D18" w:rsidRDefault="007D3D18" w:rsidP="007D3D18">
          <w:pPr>
            <w:jc w:val="center"/>
            <w:rPr>
              <w:noProof/>
            </w:rPr>
          </w:pPr>
          <w:r w:rsidRPr="00537AF0">
            <w:rPr>
              <w:noProof/>
            </w:rPr>
            <w:drawing>
              <wp:inline distT="0" distB="0" distL="0" distR="0" wp14:anchorId="222A9310" wp14:editId="56589232">
                <wp:extent cx="647700" cy="668102"/>
                <wp:effectExtent l="0" t="0" r="0" b="0"/>
                <wp:docPr id="1597319065" name="Picture 7" descr="A logo with a red and blue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19065" name="Picture 7" descr="A logo with a red and blue design&#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658144" cy="678875"/>
                        </a:xfrm>
                        <a:prstGeom prst="rect">
                          <a:avLst/>
                        </a:prstGeom>
                      </pic:spPr>
                    </pic:pic>
                  </a:graphicData>
                </a:graphic>
              </wp:inline>
            </w:drawing>
          </w:r>
        </w:p>
      </w:tc>
      <w:tc>
        <w:tcPr>
          <w:tcW w:w="2249" w:type="dxa"/>
          <w:vAlign w:val="center"/>
        </w:tcPr>
        <w:p w14:paraId="4B3CDE8A" w14:textId="77777777" w:rsidR="007D3D18" w:rsidRPr="00B62B9B" w:rsidRDefault="007D3D18" w:rsidP="007D3D18">
          <w:pPr>
            <w:jc w:val="center"/>
            <w:rPr>
              <w:rFonts w:ascii="Cambria" w:hAnsi="Cambria"/>
              <w:b/>
              <w:smallCaps/>
              <w:color w:val="333333"/>
              <w:spacing w:val="20"/>
              <w:sz w:val="44"/>
              <w:lang w:val="bg-BG"/>
            </w:rPr>
          </w:pPr>
          <w:r>
            <w:rPr>
              <w:noProof/>
            </w:rPr>
            <w:drawing>
              <wp:inline distT="0" distB="0" distL="0" distR="0" wp14:anchorId="1EED69A6" wp14:editId="14FAC4D9">
                <wp:extent cx="723900" cy="723900"/>
                <wp:effectExtent l="0" t="0" r="0" b="0"/>
                <wp:docPr id="1486001369" name="Picture 1486001369" descr="https://codeburgas.com/wp-content/uploads/2019/04/Obsthina-150x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deburgas.com/wp-content/uploads/2019/04/Obsthina-150x15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1046" cy="731046"/>
                        </a:xfrm>
                        <a:prstGeom prst="rect">
                          <a:avLst/>
                        </a:prstGeom>
                        <a:noFill/>
                        <a:ln>
                          <a:noFill/>
                        </a:ln>
                      </pic:spPr>
                    </pic:pic>
                  </a:graphicData>
                </a:graphic>
              </wp:inline>
            </w:drawing>
          </w:r>
        </w:p>
      </w:tc>
    </w:tr>
    <w:tr w:rsidR="007D3D18" w:rsidRPr="00FA2FF2" w14:paraId="02EDC0E2" w14:textId="77777777" w:rsidTr="001F3E00">
      <w:trPr>
        <w:trHeight w:val="278"/>
      </w:trPr>
      <w:tc>
        <w:tcPr>
          <w:tcW w:w="4536" w:type="dxa"/>
          <w:vAlign w:val="center"/>
        </w:tcPr>
        <w:p w14:paraId="16176FC0" w14:textId="77777777" w:rsidR="007D3D18" w:rsidRPr="000E70A9" w:rsidRDefault="007D3D18" w:rsidP="007D3D18">
          <w:pPr>
            <w:jc w:val="center"/>
            <w:rPr>
              <w:rFonts w:ascii="Calibri Light" w:hAnsi="Calibri Light" w:cs="Calibri Light"/>
              <w:bCs/>
              <w:smallCaps/>
              <w:color w:val="333333"/>
              <w:spacing w:val="20"/>
              <w:sz w:val="12"/>
              <w:szCs w:val="12"/>
              <w:lang w:val="bg-BG"/>
            </w:rPr>
          </w:pPr>
          <w:r w:rsidRPr="000E70A9">
            <w:rPr>
              <w:rFonts w:ascii="Calibri Light" w:hAnsi="Calibri Light" w:cs="Calibri Light"/>
              <w:bCs/>
              <w:smallCaps/>
              <w:color w:val="333333"/>
              <w:spacing w:val="20"/>
              <w:sz w:val="12"/>
              <w:szCs w:val="12"/>
              <w:lang w:val="bg-BG"/>
            </w:rPr>
            <w:t>ученическо състезание по програмиране</w:t>
          </w:r>
        </w:p>
        <w:p w14:paraId="1C26E0E9" w14:textId="77777777" w:rsidR="007D3D18" w:rsidRPr="006660AE" w:rsidRDefault="007D3D18" w:rsidP="007D3D18">
          <w:pPr>
            <w:jc w:val="center"/>
            <w:rPr>
              <w:rFonts w:ascii="Calibri Light" w:hAnsi="Calibri Light" w:cs="Calibri Light"/>
              <w:bCs/>
              <w:noProof/>
              <w:sz w:val="12"/>
              <w:szCs w:val="12"/>
              <w:lang w:val="ru-RU"/>
            </w:rPr>
          </w:pPr>
          <w:hyperlink r:id="rId6" w:history="1">
            <w:r w:rsidRPr="000E70A9">
              <w:rPr>
                <w:rStyle w:val="Hyperlink"/>
                <w:rFonts w:ascii="Calibri Light" w:hAnsi="Calibri Light" w:cs="Calibri Light"/>
                <w:bCs/>
                <w:smallCaps/>
                <w:spacing w:val="20"/>
                <w:sz w:val="12"/>
                <w:szCs w:val="12"/>
                <w:lang w:val="bg-BG"/>
              </w:rPr>
              <w:t>https://codeburgas.com/</w:t>
            </w:r>
          </w:hyperlink>
        </w:p>
      </w:tc>
      <w:tc>
        <w:tcPr>
          <w:tcW w:w="2410" w:type="dxa"/>
          <w:vAlign w:val="center"/>
        </w:tcPr>
        <w:p w14:paraId="1A8EFB0D" w14:textId="77777777" w:rsidR="007D3D18" w:rsidRPr="000E70A9" w:rsidRDefault="007D3D18" w:rsidP="007D3D18">
          <w:pPr>
            <w:jc w:val="center"/>
            <w:rPr>
              <w:rFonts w:ascii="Calibri Light" w:hAnsi="Calibri Light" w:cs="Calibri Light"/>
              <w:bCs/>
              <w:smallCaps/>
              <w:color w:val="333333"/>
              <w:spacing w:val="20"/>
              <w:sz w:val="12"/>
              <w:szCs w:val="12"/>
              <w:lang w:val="bg-BG"/>
            </w:rPr>
          </w:pPr>
          <w:r w:rsidRPr="000E70A9">
            <w:rPr>
              <w:rFonts w:ascii="Calibri Light" w:hAnsi="Calibri Light" w:cs="Calibri Light"/>
              <w:bCs/>
              <w:smallCaps/>
              <w:color w:val="333333"/>
              <w:spacing w:val="20"/>
              <w:sz w:val="12"/>
              <w:szCs w:val="12"/>
              <w:lang w:val="bg-BG"/>
            </w:rPr>
            <w:t>бургаски свободен университет</w:t>
          </w:r>
        </w:p>
        <w:p w14:paraId="7A41E23C" w14:textId="77777777" w:rsidR="007D3D18" w:rsidRPr="000E70A9" w:rsidRDefault="007D3D18" w:rsidP="007D3D18">
          <w:pPr>
            <w:jc w:val="center"/>
            <w:rPr>
              <w:rFonts w:ascii="Calibri Light" w:hAnsi="Calibri Light" w:cs="Calibri Light"/>
              <w:bCs/>
              <w:smallCaps/>
              <w:color w:val="333333"/>
              <w:spacing w:val="20"/>
              <w:sz w:val="12"/>
              <w:szCs w:val="12"/>
              <w:lang w:val="bg-BG"/>
            </w:rPr>
          </w:pPr>
          <w:hyperlink r:id="rId7" w:history="1">
            <w:r w:rsidRPr="000E70A9">
              <w:rPr>
                <w:rStyle w:val="Hyperlink"/>
                <w:rFonts w:ascii="Calibri Light" w:hAnsi="Calibri Light" w:cs="Calibri Light"/>
                <w:bCs/>
                <w:smallCaps/>
                <w:spacing w:val="20"/>
                <w:sz w:val="12"/>
                <w:szCs w:val="12"/>
              </w:rPr>
              <w:t>https</w:t>
            </w:r>
            <w:r w:rsidRPr="006660AE">
              <w:rPr>
                <w:rStyle w:val="Hyperlink"/>
                <w:rFonts w:ascii="Calibri Light" w:hAnsi="Calibri Light" w:cs="Calibri Light"/>
                <w:bCs/>
                <w:smallCaps/>
                <w:spacing w:val="20"/>
                <w:sz w:val="12"/>
                <w:szCs w:val="12"/>
                <w:lang w:val="ru-RU"/>
              </w:rPr>
              <w:t>://</w:t>
            </w:r>
            <w:r w:rsidRPr="000E70A9">
              <w:rPr>
                <w:rStyle w:val="Hyperlink"/>
                <w:rFonts w:ascii="Calibri Light" w:hAnsi="Calibri Light" w:cs="Calibri Light"/>
                <w:bCs/>
                <w:smallCaps/>
                <w:spacing w:val="20"/>
                <w:sz w:val="12"/>
                <w:szCs w:val="12"/>
              </w:rPr>
              <w:t>www</w:t>
            </w:r>
            <w:r w:rsidRPr="006660AE">
              <w:rPr>
                <w:rStyle w:val="Hyperlink"/>
                <w:rFonts w:ascii="Calibri Light" w:hAnsi="Calibri Light" w:cs="Calibri Light"/>
                <w:bCs/>
                <w:smallCaps/>
                <w:spacing w:val="20"/>
                <w:sz w:val="12"/>
                <w:szCs w:val="12"/>
                <w:lang w:val="ru-RU"/>
              </w:rPr>
              <w:t>.</w:t>
            </w:r>
            <w:proofErr w:type="spellStart"/>
            <w:r w:rsidRPr="000E70A9">
              <w:rPr>
                <w:rStyle w:val="Hyperlink"/>
                <w:rFonts w:ascii="Calibri Light" w:hAnsi="Calibri Light" w:cs="Calibri Light"/>
                <w:bCs/>
                <w:smallCaps/>
                <w:spacing w:val="20"/>
                <w:sz w:val="12"/>
                <w:szCs w:val="12"/>
              </w:rPr>
              <w:t>bfu</w:t>
            </w:r>
            <w:proofErr w:type="spellEnd"/>
            <w:r w:rsidRPr="006660AE">
              <w:rPr>
                <w:rStyle w:val="Hyperlink"/>
                <w:rFonts w:ascii="Calibri Light" w:hAnsi="Calibri Light" w:cs="Calibri Light"/>
                <w:bCs/>
                <w:smallCaps/>
                <w:spacing w:val="20"/>
                <w:sz w:val="12"/>
                <w:szCs w:val="12"/>
                <w:lang w:val="ru-RU"/>
              </w:rPr>
              <w:t>.</w:t>
            </w:r>
            <w:proofErr w:type="spellStart"/>
            <w:r w:rsidRPr="000E70A9">
              <w:rPr>
                <w:rStyle w:val="Hyperlink"/>
                <w:rFonts w:ascii="Calibri Light" w:hAnsi="Calibri Light" w:cs="Calibri Light"/>
                <w:bCs/>
                <w:smallCaps/>
                <w:spacing w:val="20"/>
                <w:sz w:val="12"/>
                <w:szCs w:val="12"/>
              </w:rPr>
              <w:t>bg</w:t>
            </w:r>
            <w:proofErr w:type="spellEnd"/>
          </w:hyperlink>
        </w:p>
      </w:tc>
      <w:tc>
        <w:tcPr>
          <w:tcW w:w="2249" w:type="dxa"/>
          <w:vAlign w:val="center"/>
        </w:tcPr>
        <w:p w14:paraId="4C9100B2" w14:textId="77777777" w:rsidR="007D3D18" w:rsidRPr="000E70A9" w:rsidRDefault="007D3D18" w:rsidP="007D3D18">
          <w:pPr>
            <w:jc w:val="center"/>
            <w:rPr>
              <w:rFonts w:ascii="Calibri Light" w:hAnsi="Calibri Light" w:cs="Calibri Light"/>
              <w:bCs/>
              <w:smallCaps/>
              <w:color w:val="333333"/>
              <w:spacing w:val="20"/>
              <w:sz w:val="12"/>
              <w:szCs w:val="12"/>
              <w:lang w:val="bg-BG"/>
            </w:rPr>
          </w:pPr>
          <w:r w:rsidRPr="000E70A9">
            <w:rPr>
              <w:rFonts w:ascii="Calibri Light" w:hAnsi="Calibri Light" w:cs="Calibri Light"/>
              <w:bCs/>
              <w:smallCaps/>
              <w:color w:val="333333"/>
              <w:spacing w:val="20"/>
              <w:sz w:val="12"/>
              <w:szCs w:val="12"/>
              <w:lang w:val="bg-BG"/>
            </w:rPr>
            <w:t>общинабургас</w:t>
          </w:r>
        </w:p>
        <w:p w14:paraId="71D491E4" w14:textId="77777777" w:rsidR="007D3D18" w:rsidRPr="006660AE" w:rsidRDefault="007D3D18" w:rsidP="007D3D18">
          <w:pPr>
            <w:jc w:val="center"/>
            <w:rPr>
              <w:rFonts w:ascii="Calibri Light" w:hAnsi="Calibri Light" w:cs="Calibri Light"/>
              <w:bCs/>
              <w:smallCaps/>
              <w:color w:val="333333"/>
              <w:spacing w:val="20"/>
              <w:sz w:val="12"/>
              <w:szCs w:val="12"/>
              <w:lang w:val="bg-BG"/>
            </w:rPr>
          </w:pPr>
          <w:hyperlink r:id="rId8" w:history="1">
            <w:r w:rsidRPr="000E70A9">
              <w:rPr>
                <w:rStyle w:val="Hyperlink"/>
                <w:rFonts w:ascii="Calibri Light" w:hAnsi="Calibri Light" w:cs="Calibri Light"/>
                <w:bCs/>
                <w:smallCaps/>
                <w:spacing w:val="20"/>
                <w:sz w:val="12"/>
                <w:szCs w:val="12"/>
              </w:rPr>
              <w:t>https</w:t>
            </w:r>
            <w:r w:rsidRPr="006660AE">
              <w:rPr>
                <w:rStyle w:val="Hyperlink"/>
                <w:rFonts w:ascii="Calibri Light" w:hAnsi="Calibri Light" w:cs="Calibri Light"/>
                <w:bCs/>
                <w:smallCaps/>
                <w:spacing w:val="20"/>
                <w:sz w:val="12"/>
                <w:szCs w:val="12"/>
                <w:lang w:val="bg-BG"/>
              </w:rPr>
              <w:t>://</w:t>
            </w:r>
            <w:r w:rsidRPr="000E70A9">
              <w:rPr>
                <w:rStyle w:val="Hyperlink"/>
                <w:rFonts w:ascii="Calibri Light" w:hAnsi="Calibri Light" w:cs="Calibri Light"/>
                <w:bCs/>
                <w:smallCaps/>
                <w:spacing w:val="20"/>
                <w:sz w:val="12"/>
                <w:szCs w:val="12"/>
              </w:rPr>
              <w:t>www</w:t>
            </w:r>
            <w:r w:rsidRPr="006660AE">
              <w:rPr>
                <w:rStyle w:val="Hyperlink"/>
                <w:rFonts w:ascii="Calibri Light" w:hAnsi="Calibri Light" w:cs="Calibri Light"/>
                <w:bCs/>
                <w:smallCaps/>
                <w:spacing w:val="20"/>
                <w:sz w:val="12"/>
                <w:szCs w:val="12"/>
                <w:lang w:val="bg-BG"/>
              </w:rPr>
              <w:t>.</w:t>
            </w:r>
            <w:proofErr w:type="spellStart"/>
            <w:r w:rsidRPr="000E70A9">
              <w:rPr>
                <w:rStyle w:val="Hyperlink"/>
                <w:rFonts w:ascii="Calibri Light" w:hAnsi="Calibri Light" w:cs="Calibri Light"/>
                <w:bCs/>
                <w:smallCaps/>
                <w:spacing w:val="20"/>
                <w:sz w:val="12"/>
                <w:szCs w:val="12"/>
              </w:rPr>
              <w:t>burgas</w:t>
            </w:r>
            <w:proofErr w:type="spellEnd"/>
            <w:r w:rsidRPr="006660AE">
              <w:rPr>
                <w:rStyle w:val="Hyperlink"/>
                <w:rFonts w:ascii="Calibri Light" w:hAnsi="Calibri Light" w:cs="Calibri Light"/>
                <w:bCs/>
                <w:smallCaps/>
                <w:spacing w:val="20"/>
                <w:sz w:val="12"/>
                <w:szCs w:val="12"/>
                <w:lang w:val="bg-BG"/>
              </w:rPr>
              <w:t>.</w:t>
            </w:r>
            <w:proofErr w:type="spellStart"/>
            <w:r w:rsidRPr="000E70A9">
              <w:rPr>
                <w:rStyle w:val="Hyperlink"/>
                <w:rFonts w:ascii="Calibri Light" w:hAnsi="Calibri Light" w:cs="Calibri Light"/>
                <w:bCs/>
                <w:smallCaps/>
                <w:spacing w:val="20"/>
                <w:sz w:val="12"/>
                <w:szCs w:val="12"/>
              </w:rPr>
              <w:t>bg</w:t>
            </w:r>
            <w:proofErr w:type="spellEnd"/>
          </w:hyperlink>
        </w:p>
      </w:tc>
    </w:tr>
  </w:tbl>
  <w:p w14:paraId="760D44B0" w14:textId="77777777" w:rsidR="007D3D18" w:rsidRPr="004F56BB" w:rsidRDefault="007D3D18" w:rsidP="007D3D18">
    <w:pPr>
      <w:pStyle w:val="Header"/>
      <w:rPr>
        <w:lang w:val="bg-BG"/>
      </w:rPr>
    </w:pPr>
  </w:p>
  <w:p w14:paraId="76B96CAC" w14:textId="77777777" w:rsidR="007D3D18" w:rsidRPr="007D3D18" w:rsidRDefault="007D3D18" w:rsidP="007D3D18">
    <w:pPr>
      <w:pStyle w:val="Header"/>
      <w:rPr>
        <w:lang w:val="bg-BG"/>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17"/>
    <w:rsid w:val="000972F3"/>
    <w:rsid w:val="000D530E"/>
    <w:rsid w:val="0010346E"/>
    <w:rsid w:val="00194E8B"/>
    <w:rsid w:val="002208F3"/>
    <w:rsid w:val="002C3AAE"/>
    <w:rsid w:val="0038769C"/>
    <w:rsid w:val="00397117"/>
    <w:rsid w:val="0040767D"/>
    <w:rsid w:val="00452341"/>
    <w:rsid w:val="006A4E5F"/>
    <w:rsid w:val="0078094B"/>
    <w:rsid w:val="007D3D18"/>
    <w:rsid w:val="00886976"/>
    <w:rsid w:val="00893B62"/>
    <w:rsid w:val="009C369B"/>
    <w:rsid w:val="00A93513"/>
    <w:rsid w:val="00AA13C5"/>
    <w:rsid w:val="00BA6F54"/>
    <w:rsid w:val="00D66EB9"/>
    <w:rsid w:val="00D81C2D"/>
    <w:rsid w:val="00EB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46499"/>
  <w15:chartTrackingRefBased/>
  <w15:docId w15:val="{39432DC5-0A46-484E-AD05-3900317DC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0E"/>
  </w:style>
  <w:style w:type="paragraph" w:styleId="Heading1">
    <w:name w:val="heading 1"/>
    <w:basedOn w:val="Normal"/>
    <w:next w:val="Normal"/>
    <w:link w:val="Heading1Char"/>
    <w:uiPriority w:val="9"/>
    <w:qFormat/>
    <w:rsid w:val="003971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1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1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1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1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1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1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1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1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1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1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1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1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117"/>
    <w:rPr>
      <w:rFonts w:eastAsiaTheme="majorEastAsia" w:cstheme="majorBidi"/>
      <w:color w:val="272727" w:themeColor="text1" w:themeTint="D8"/>
    </w:rPr>
  </w:style>
  <w:style w:type="paragraph" w:styleId="Title">
    <w:name w:val="Title"/>
    <w:basedOn w:val="Normal"/>
    <w:next w:val="Normal"/>
    <w:link w:val="TitleChar"/>
    <w:uiPriority w:val="10"/>
    <w:qFormat/>
    <w:rsid w:val="00397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1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1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117"/>
    <w:pPr>
      <w:spacing w:before="160"/>
      <w:jc w:val="center"/>
    </w:pPr>
    <w:rPr>
      <w:i/>
      <w:iCs/>
      <w:color w:val="404040" w:themeColor="text1" w:themeTint="BF"/>
    </w:rPr>
  </w:style>
  <w:style w:type="character" w:customStyle="1" w:styleId="QuoteChar">
    <w:name w:val="Quote Char"/>
    <w:basedOn w:val="DefaultParagraphFont"/>
    <w:link w:val="Quote"/>
    <w:uiPriority w:val="29"/>
    <w:rsid w:val="00397117"/>
    <w:rPr>
      <w:i/>
      <w:iCs/>
      <w:color w:val="404040" w:themeColor="text1" w:themeTint="BF"/>
    </w:rPr>
  </w:style>
  <w:style w:type="paragraph" w:styleId="ListParagraph">
    <w:name w:val="List Paragraph"/>
    <w:basedOn w:val="Normal"/>
    <w:uiPriority w:val="34"/>
    <w:qFormat/>
    <w:rsid w:val="00397117"/>
    <w:pPr>
      <w:ind w:left="720"/>
      <w:contextualSpacing/>
    </w:pPr>
  </w:style>
  <w:style w:type="character" w:styleId="IntenseEmphasis">
    <w:name w:val="Intense Emphasis"/>
    <w:basedOn w:val="DefaultParagraphFont"/>
    <w:uiPriority w:val="21"/>
    <w:qFormat/>
    <w:rsid w:val="00397117"/>
    <w:rPr>
      <w:i/>
      <w:iCs/>
      <w:color w:val="0F4761" w:themeColor="accent1" w:themeShade="BF"/>
    </w:rPr>
  </w:style>
  <w:style w:type="paragraph" w:styleId="IntenseQuote">
    <w:name w:val="Intense Quote"/>
    <w:basedOn w:val="Normal"/>
    <w:next w:val="Normal"/>
    <w:link w:val="IntenseQuoteChar"/>
    <w:uiPriority w:val="30"/>
    <w:qFormat/>
    <w:rsid w:val="00397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117"/>
    <w:rPr>
      <w:i/>
      <w:iCs/>
      <w:color w:val="0F4761" w:themeColor="accent1" w:themeShade="BF"/>
    </w:rPr>
  </w:style>
  <w:style w:type="character" w:styleId="IntenseReference">
    <w:name w:val="Intense Reference"/>
    <w:basedOn w:val="DefaultParagraphFont"/>
    <w:uiPriority w:val="32"/>
    <w:qFormat/>
    <w:rsid w:val="00397117"/>
    <w:rPr>
      <w:b/>
      <w:bCs/>
      <w:smallCaps/>
      <w:color w:val="0F4761" w:themeColor="accent1" w:themeShade="BF"/>
      <w:spacing w:val="5"/>
    </w:rPr>
  </w:style>
  <w:style w:type="table" w:styleId="TableGrid">
    <w:name w:val="Table Grid"/>
    <w:basedOn w:val="TableNormal"/>
    <w:uiPriority w:val="39"/>
    <w:rsid w:val="00A93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3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D18"/>
  </w:style>
  <w:style w:type="paragraph" w:styleId="Footer">
    <w:name w:val="footer"/>
    <w:basedOn w:val="Normal"/>
    <w:link w:val="FooterChar"/>
    <w:uiPriority w:val="99"/>
    <w:unhideWhenUsed/>
    <w:rsid w:val="007D3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D18"/>
  </w:style>
  <w:style w:type="character" w:styleId="Hyperlink">
    <w:name w:val="Hyperlink"/>
    <w:basedOn w:val="DefaultParagraphFont"/>
    <w:uiPriority w:val="99"/>
    <w:unhideWhenUsed/>
    <w:rsid w:val="007D3D1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8" Type="http://schemas.openxmlformats.org/officeDocument/2006/relationships/hyperlink" Target="httpS://www.burgas.bg" TargetMode="External"/><Relationship Id="rId3" Type="http://schemas.openxmlformats.org/officeDocument/2006/relationships/image" Target="media/image2.png"/><Relationship Id="rId7" Type="http://schemas.openxmlformats.org/officeDocument/2006/relationships/hyperlink" Target="https://www.bfu.bg" TargetMode="External"/><Relationship Id="rId2" Type="http://schemas.microsoft.com/office/2007/relationships/hdphoto" Target="media/hdphoto1.wdp"/><Relationship Id="rId1" Type="http://schemas.openxmlformats.org/officeDocument/2006/relationships/image" Target="media/image1.png"/><Relationship Id="rId6" Type="http://schemas.openxmlformats.org/officeDocument/2006/relationships/hyperlink" Target="HTTPS://CODEBURGAS.COM/" TargetMode="External"/><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147</Words>
  <Characters>844</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Dimitar Minchev</dc:creator>
  <cp:keywords/>
  <dc:description/>
  <cp:lastModifiedBy>Dimitar Minchev</cp:lastModifiedBy>
  <cp:revision>12</cp:revision>
  <dcterms:created xsi:type="dcterms:W3CDTF">2025-04-14T11:09:00Z</dcterms:created>
  <dcterms:modified xsi:type="dcterms:W3CDTF">2025-05-13T06:12:00Z</dcterms:modified>
</cp:coreProperties>
</file>